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D29D" w14:textId="77777777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</w:p>
    <w:p w14:paraId="0C19B691" w14:textId="547C2ADA" w:rsidR="00BE1144" w:rsidRDefault="008574B7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  <w:hyperlink r:id="rId4" w:history="1">
        <w:r w:rsidR="00BE1144">
          <w:rPr>
            <w:rStyle w:val="Hyperlink"/>
            <w:rFonts w:ascii="handwriting" w:eastAsia="Times New Roman" w:hAnsi="handwriting" w:cs="Helvetica"/>
            <w:caps/>
            <w:spacing w:val="15"/>
            <w:kern w:val="36"/>
            <w:sz w:val="28"/>
            <w:szCs w:val="28"/>
            <w:lang w:eastAsia="nl-NL"/>
          </w:rPr>
          <w:t>https://meldiy.nl/vissen-knutselen-met-kinderen/</w:t>
        </w:r>
      </w:hyperlink>
    </w:p>
    <w:p w14:paraId="3A84D486" w14:textId="14D9DEAA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</w:p>
    <w:p w14:paraId="053FEC43" w14:textId="77777777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</w:p>
    <w:p w14:paraId="517D90DF" w14:textId="1C09A140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  <w:r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  <w:t>Verschillende vissen om te knutselen</w:t>
      </w:r>
      <w:r w:rsidR="008574B7"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  <w:t>.</w:t>
      </w:r>
    </w:p>
    <w:p w14:paraId="38B89488" w14:textId="2560BA52" w:rsidR="008574B7" w:rsidRDefault="008574B7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  <w:r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  <w:t xml:space="preserve">Via de site hierboven kun je zien hoe je de vissen kunt maken, </w:t>
      </w:r>
      <w:r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  <w:t>veel plezier!</w:t>
      </w:r>
    </w:p>
    <w:p w14:paraId="59F1DBB3" w14:textId="2E8640E3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</w:p>
    <w:p w14:paraId="6F741CA7" w14:textId="77777777" w:rsidR="00BE1144" w:rsidRDefault="00BE1144" w:rsidP="00BE1144">
      <w:pPr>
        <w:spacing w:after="0" w:line="336" w:lineRule="atLeast"/>
        <w:jc w:val="center"/>
        <w:textAlignment w:val="baseline"/>
        <w:outlineLvl w:val="0"/>
        <w:rPr>
          <w:rFonts w:ascii="handwriting" w:eastAsia="Times New Roman" w:hAnsi="handwriting" w:cs="Helvetica"/>
          <w:caps/>
          <w:color w:val="000000"/>
          <w:spacing w:val="15"/>
          <w:kern w:val="36"/>
          <w:sz w:val="28"/>
          <w:szCs w:val="28"/>
          <w:lang w:eastAsia="nl-NL"/>
        </w:rPr>
      </w:pPr>
    </w:p>
    <w:p w14:paraId="592B9DB1" w14:textId="3F8FF214" w:rsidR="00B66D09" w:rsidRDefault="00BE1144">
      <w:r>
        <w:rPr>
          <w:noProof/>
        </w:rPr>
        <w:drawing>
          <wp:inline distT="0" distB="0" distL="0" distR="0" wp14:anchorId="1046CA14" wp14:editId="23477244">
            <wp:extent cx="5608604" cy="35147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833" t="25573" r="41964" b="32980"/>
                    <a:stretch/>
                  </pic:blipFill>
                  <pic:spPr bwMode="auto">
                    <a:xfrm>
                      <a:off x="0" y="0"/>
                      <a:ext cx="5624845" cy="3524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writing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44"/>
    <w:rsid w:val="008574B7"/>
    <w:rsid w:val="00B66D09"/>
    <w:rsid w:val="00BE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940B"/>
  <w15:chartTrackingRefBased/>
  <w15:docId w15:val="{16946186-4B62-4FA2-A047-E268900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114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E11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ldiy.nl/vissen-knutselen-met-kinder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 Lange</dc:creator>
  <cp:keywords/>
  <dc:description/>
  <cp:lastModifiedBy>Miranda de Lange</cp:lastModifiedBy>
  <cp:revision>2</cp:revision>
  <dcterms:created xsi:type="dcterms:W3CDTF">2021-01-20T17:33:00Z</dcterms:created>
  <dcterms:modified xsi:type="dcterms:W3CDTF">2021-01-20T17:33:00Z</dcterms:modified>
</cp:coreProperties>
</file>